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9F" w:rsidRDefault="00990C9F" w:rsidP="00990C9F">
      <w:pPr>
        <w:rPr>
          <w:rFonts w:ascii="inherit" w:hAnsi="inherit"/>
        </w:rPr>
      </w:pPr>
      <w:r>
        <w:rPr>
          <w:rFonts w:ascii="inherit" w:hAnsi="inherit"/>
        </w:rPr>
        <w:t xml:space="preserve">В </w:t>
      </w:r>
      <w:proofErr w:type="spellStart"/>
      <w:r>
        <w:rPr>
          <w:rFonts w:ascii="inherit" w:hAnsi="inherit"/>
        </w:rPr>
        <w:t>Гельбахе</w:t>
      </w:r>
      <w:proofErr w:type="spellEnd"/>
      <w:r>
        <w:rPr>
          <w:rFonts w:ascii="inherit" w:hAnsi="inherit"/>
        </w:rPr>
        <w:t xml:space="preserve"> завершается инвентаризация земель сельскохозяйственного назначения</w:t>
      </w:r>
    </w:p>
    <w:p w:rsidR="00990C9F" w:rsidRDefault="00990C9F" w:rsidP="00990C9F">
      <w:pPr>
        <w:rPr>
          <w:rFonts w:ascii="inherit" w:hAnsi="inherit"/>
        </w:rPr>
      </w:pPr>
      <w:r w:rsidRPr="00990C9F">
        <w:rPr>
          <w:rFonts w:ascii="inherit" w:hAnsi="inherit"/>
        </w:rPr>
        <w:drawing>
          <wp:inline distT="0" distB="0" distL="0" distR="0">
            <wp:extent cx="3498342" cy="2624826"/>
            <wp:effectExtent l="19050" t="0" r="6858" b="0"/>
            <wp:docPr id="13" name="Рисунок 11" descr="https://scontent-iev1-1.xx.fbcdn.net/v/t39.30808-6/s600x600/243181098_3025104667748478_2664374406320365345_n.jpg?_nc_cat=108&amp;ccb=1-5&amp;_nc_sid=8bfeb9&amp;_nc_ohc=ly3khXfVAXQAX_EizJN&amp;_nc_ht=scontent-iev1-1.xx&amp;oh=2ea7be8261e0e5dd3323103538b09b2f&amp;oe=6163F13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-iev1-1.xx.fbcdn.net/v/t39.30808-6/s600x600/243181098_3025104667748478_2664374406320365345_n.jpg?_nc_cat=108&amp;ccb=1-5&amp;_nc_sid=8bfeb9&amp;_nc_ohc=ly3khXfVAXQAX_EizJN&amp;_nc_ht=scontent-iev1-1.xx&amp;oh=2ea7be8261e0e5dd3323103538b09b2f&amp;oe=6163F13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446" cy="262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C9F" w:rsidRDefault="00990C9F" w:rsidP="00990C9F">
      <w:pPr>
        <w:rPr>
          <w:rFonts w:ascii="inherit" w:hAnsi="inherit"/>
        </w:rPr>
      </w:pPr>
      <w:r>
        <w:rPr>
          <w:rFonts w:ascii="inherit" w:hAnsi="inherit"/>
        </w:rPr>
        <w:t xml:space="preserve">1 октября рабочая комиссия по инвентаризации земель всех категорий в </w:t>
      </w:r>
      <w:proofErr w:type="spellStart"/>
      <w:r>
        <w:rPr>
          <w:rFonts w:ascii="inherit" w:hAnsi="inherit"/>
        </w:rPr>
        <w:t>Кизилюртовском</w:t>
      </w:r>
      <w:proofErr w:type="spellEnd"/>
      <w:r>
        <w:rPr>
          <w:rFonts w:ascii="inherit" w:hAnsi="inherit"/>
        </w:rPr>
        <w:t xml:space="preserve"> районе прибыла в селение </w:t>
      </w:r>
      <w:proofErr w:type="spellStart"/>
      <w:r>
        <w:rPr>
          <w:rFonts w:ascii="inherit" w:hAnsi="inherit"/>
        </w:rPr>
        <w:t>Гельбах</w:t>
      </w:r>
      <w:proofErr w:type="spellEnd"/>
      <w:r>
        <w:rPr>
          <w:rFonts w:ascii="inherit" w:hAnsi="inherit"/>
        </w:rPr>
        <w:t xml:space="preserve"> для подведения итогов инвентаризации земель </w:t>
      </w:r>
      <w:proofErr w:type="spellStart"/>
      <w:r>
        <w:rPr>
          <w:rFonts w:ascii="inherit" w:hAnsi="inherit"/>
        </w:rPr>
        <w:t>сельхозназначения</w:t>
      </w:r>
      <w:proofErr w:type="spellEnd"/>
      <w:r>
        <w:rPr>
          <w:rFonts w:ascii="inherit" w:hAnsi="inherit"/>
        </w:rPr>
        <w:t xml:space="preserve">, находящихся в пользовании СПК «Агрофирма </w:t>
      </w:r>
      <w:proofErr w:type="spellStart"/>
      <w:r>
        <w:rPr>
          <w:rFonts w:ascii="inherit" w:hAnsi="inherit"/>
        </w:rPr>
        <w:t>Гельбахский</w:t>
      </w:r>
      <w:proofErr w:type="spellEnd"/>
      <w:r>
        <w:rPr>
          <w:rFonts w:ascii="inherit" w:hAnsi="inherit"/>
        </w:rPr>
        <w:t>».</w:t>
      </w:r>
    </w:p>
    <w:p w:rsidR="00990C9F" w:rsidRDefault="00990C9F" w:rsidP="00990C9F">
      <w:pPr>
        <w:rPr>
          <w:rFonts w:ascii="inherit" w:hAnsi="inherit"/>
        </w:rPr>
      </w:pPr>
      <w:r>
        <w:rPr>
          <w:rFonts w:ascii="inherit" w:hAnsi="inherit"/>
        </w:rPr>
        <w:t xml:space="preserve">В обсуждении приняли участие начальник отдела </w:t>
      </w:r>
      <w:proofErr w:type="gramStart"/>
      <w:r>
        <w:rPr>
          <w:rFonts w:ascii="inherit" w:hAnsi="inherit"/>
        </w:rPr>
        <w:t>Управления сельского хозяйства администрации района Али</w:t>
      </w:r>
      <w:proofErr w:type="gram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Камилов</w:t>
      </w:r>
      <w:proofErr w:type="spellEnd"/>
      <w:r>
        <w:rPr>
          <w:rFonts w:ascii="inherit" w:hAnsi="inherit"/>
        </w:rPr>
        <w:t xml:space="preserve">, начальник отдела архитектуры, земельных и имущественных отношений </w:t>
      </w:r>
      <w:proofErr w:type="spellStart"/>
      <w:r>
        <w:rPr>
          <w:rFonts w:ascii="inherit" w:hAnsi="inherit"/>
        </w:rPr>
        <w:t>Сайпудин</w:t>
      </w:r>
      <w:proofErr w:type="spellEnd"/>
      <w:r>
        <w:rPr>
          <w:rFonts w:ascii="inherit" w:hAnsi="inherit"/>
        </w:rPr>
        <w:t xml:space="preserve"> Магомедов, специалист этого отдела Магомедали </w:t>
      </w:r>
      <w:proofErr w:type="spellStart"/>
      <w:r>
        <w:rPr>
          <w:rFonts w:ascii="inherit" w:hAnsi="inherit"/>
        </w:rPr>
        <w:t>Дадаев</w:t>
      </w:r>
      <w:proofErr w:type="spellEnd"/>
      <w:r>
        <w:rPr>
          <w:rFonts w:ascii="inherit" w:hAnsi="inherit"/>
        </w:rPr>
        <w:t xml:space="preserve">, глава села </w:t>
      </w:r>
      <w:proofErr w:type="spellStart"/>
      <w:r>
        <w:rPr>
          <w:rFonts w:ascii="inherit" w:hAnsi="inherit"/>
        </w:rPr>
        <w:t>Гельбах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Даци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Агаев</w:t>
      </w:r>
      <w:proofErr w:type="spellEnd"/>
      <w:r>
        <w:rPr>
          <w:rFonts w:ascii="inherit" w:hAnsi="inherit"/>
        </w:rPr>
        <w:t xml:space="preserve"> и председатель СПК «Агрофирма </w:t>
      </w:r>
      <w:proofErr w:type="spellStart"/>
      <w:r>
        <w:rPr>
          <w:rFonts w:ascii="inherit" w:hAnsi="inherit"/>
        </w:rPr>
        <w:t>Гельбахский</w:t>
      </w:r>
      <w:proofErr w:type="spellEnd"/>
      <w:r>
        <w:rPr>
          <w:rFonts w:ascii="inherit" w:hAnsi="inherit"/>
        </w:rPr>
        <w:t xml:space="preserve">» Магомед </w:t>
      </w:r>
      <w:proofErr w:type="spellStart"/>
      <w:r>
        <w:rPr>
          <w:rFonts w:ascii="inherit" w:hAnsi="inherit"/>
        </w:rPr>
        <w:t>Агаев</w:t>
      </w:r>
      <w:proofErr w:type="spellEnd"/>
      <w:r>
        <w:rPr>
          <w:rFonts w:ascii="inherit" w:hAnsi="inherit"/>
        </w:rPr>
        <w:t>.</w:t>
      </w:r>
    </w:p>
    <w:p w:rsidR="00990C9F" w:rsidRDefault="00990C9F" w:rsidP="00990C9F">
      <w:pPr>
        <w:rPr>
          <w:rFonts w:ascii="inherit" w:hAnsi="inherit"/>
        </w:rPr>
      </w:pPr>
      <w:r>
        <w:rPr>
          <w:rFonts w:ascii="inherit" w:hAnsi="inherit"/>
        </w:rPr>
        <w:t xml:space="preserve">По информации арендатора Магомеда </w:t>
      </w:r>
      <w:proofErr w:type="spellStart"/>
      <w:r>
        <w:rPr>
          <w:rFonts w:ascii="inherit" w:hAnsi="inherit"/>
        </w:rPr>
        <w:t>Агаева</w:t>
      </w:r>
      <w:proofErr w:type="spellEnd"/>
      <w:r>
        <w:rPr>
          <w:rFonts w:ascii="inherit" w:hAnsi="inherit"/>
        </w:rPr>
        <w:t xml:space="preserve">, в его собственности находится 674 га земли. Из них 228 га используется для многолетних трав, 3 га – для многолетних насаждений. В субаренде находится 45 га под посевы пшеницы и 49 га - лука, а также 70 голов крупного рогатого скота. </w:t>
      </w:r>
    </w:p>
    <w:p w:rsidR="00990C9F" w:rsidRDefault="00990C9F" w:rsidP="00990C9F">
      <w:pPr>
        <w:rPr>
          <w:rFonts w:ascii="inherit" w:hAnsi="inherit"/>
        </w:rPr>
      </w:pPr>
      <w:r>
        <w:rPr>
          <w:rFonts w:ascii="inherit" w:hAnsi="inherit"/>
        </w:rPr>
        <w:t xml:space="preserve">Начальника УСХ Али </w:t>
      </w:r>
      <w:proofErr w:type="spellStart"/>
      <w:r>
        <w:rPr>
          <w:rFonts w:ascii="inherit" w:hAnsi="inherit"/>
        </w:rPr>
        <w:t>Камилова</w:t>
      </w:r>
      <w:proofErr w:type="spellEnd"/>
      <w:r>
        <w:rPr>
          <w:rFonts w:ascii="inherit" w:hAnsi="inherit"/>
        </w:rPr>
        <w:t xml:space="preserve">, состоящего в рабочей комиссии, заинтересовал вопрос о площади неиспользованной земли, находящейся в пользовании арендаторов. Магомед </w:t>
      </w:r>
      <w:proofErr w:type="spellStart"/>
      <w:r>
        <w:rPr>
          <w:rFonts w:ascii="inherit" w:hAnsi="inherit"/>
        </w:rPr>
        <w:t>Агаев</w:t>
      </w:r>
      <w:proofErr w:type="spellEnd"/>
      <w:r>
        <w:rPr>
          <w:rFonts w:ascii="inherit" w:hAnsi="inherit"/>
        </w:rPr>
        <w:t xml:space="preserve"> сообщил, что её площадь составляет 349 га. </w:t>
      </w:r>
    </w:p>
    <w:p w:rsidR="00990C9F" w:rsidRDefault="00990C9F" w:rsidP="00990C9F">
      <w:pPr>
        <w:rPr>
          <w:rFonts w:ascii="inherit" w:hAnsi="inherit"/>
        </w:rPr>
      </w:pPr>
      <w:r>
        <w:rPr>
          <w:rFonts w:ascii="inherit" w:hAnsi="inherit"/>
        </w:rPr>
        <w:t>После выяснения всех обстоятельств комиссией будет составлен акт о неиспользуемой земле.</w:t>
      </w:r>
    </w:p>
    <w:p w:rsidR="00990C9F" w:rsidRDefault="00990C9F" w:rsidP="00990C9F">
      <w:pPr>
        <w:rPr>
          <w:rStyle w:val="a3"/>
          <w:color w:val="385898"/>
          <w:u w:val="none"/>
          <w:bdr w:val="single" w:sz="2" w:space="0" w:color="auto" w:frame="1"/>
        </w:rPr>
      </w:pPr>
      <w:r>
        <w:rPr>
          <w:rFonts w:ascii="inherit" w:hAnsi="inherit"/>
        </w:rPr>
        <w:fldChar w:fldCharType="begin"/>
      </w:r>
      <w:r>
        <w:rPr>
          <w:rFonts w:ascii="inherit" w:hAnsi="inherit"/>
        </w:rPr>
        <w:instrText xml:space="preserve"> HYPERLINK "https://www.facebook.com/mrkizilyurt/photos/pcb.3025103977748547/3025103484415263/?__cft__%5b0%5d=AZXjJ1LDg5ZwE0qgSKuhP4g-0QT8ucjuM8p9R1Pp4HtTXtwPsp1wvGnEWvp8YCfW3qDvtAEbSeM-XJhikbIgpqJZzNSgL4X6qaN35PW96GJTiiz8V2isAg_2sbQfQRd1Yq1be-Eu6qBxFwK15U34ZgsAnKTf6Vaqx9ZCvRYhWv_tg9_Xq0lkEN6jMYD-UvB5_3Q&amp;__tn__=*bH-R" </w:instrText>
      </w:r>
      <w:r>
        <w:rPr>
          <w:rFonts w:ascii="inherit" w:hAnsi="inherit"/>
        </w:rPr>
        <w:fldChar w:fldCharType="separate"/>
      </w:r>
    </w:p>
    <w:p w:rsidR="00990C9F" w:rsidRDefault="00990C9F" w:rsidP="00990C9F">
      <w:pPr>
        <w:rPr>
          <w:rStyle w:val="a3"/>
          <w:color w:val="385898"/>
          <w:u w:val="none"/>
          <w:bdr w:val="single" w:sz="2" w:space="0" w:color="auto" w:frame="1"/>
        </w:rPr>
      </w:pPr>
      <w:r>
        <w:rPr>
          <w:rFonts w:ascii="inherit" w:hAnsi="inherit"/>
          <w:noProof/>
          <w:color w:val="385898"/>
          <w:bdr w:val="single" w:sz="2" w:space="0" w:color="auto" w:frame="1"/>
        </w:rPr>
        <w:drawing>
          <wp:inline distT="0" distB="0" distL="0" distR="0">
            <wp:extent cx="2760726" cy="2071390"/>
            <wp:effectExtent l="19050" t="0" r="1524" b="0"/>
            <wp:docPr id="9" name="Рисунок 9" descr="https://scontent-iev1-1.xx.fbcdn.net/v/t39.30808-6/s600x600/244046092_3025104327748512_5159154220389270159_n.jpg?_nc_cat=105&amp;ccb=1-5&amp;_nc_sid=8bfeb9&amp;_nc_ohc=l6OLHwom-nQAX_mdPAX&amp;_nc_ht=scontent-iev1-1.xx&amp;oh=c147fa6a29215fba7950abc3dd0f24a2&amp;oe=6164759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-iev1-1.xx.fbcdn.net/v/t39.30808-6/s600x600/244046092_3025104327748512_5159154220389270159_n.jpg?_nc_cat=105&amp;ccb=1-5&amp;_nc_sid=8bfeb9&amp;_nc_ohc=l6OLHwom-nQAX_mdPAX&amp;_nc_ht=scontent-iev1-1.xx&amp;oh=c147fa6a29215fba7950abc3dd0f24a2&amp;oe=6164759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063" cy="207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inherit" w:hAnsi="inherit"/>
        </w:rPr>
        <w:fldChar w:fldCharType="end"/>
      </w:r>
      <w:r w:rsidRPr="00990C9F">
        <w:rPr>
          <w:rFonts w:ascii="inherit" w:hAnsi="inherit"/>
          <w:noProof/>
          <w:color w:val="385898"/>
          <w:bdr w:val="single" w:sz="2" w:space="0" w:color="auto" w:frame="1"/>
        </w:rPr>
        <w:t xml:space="preserve"> </w:t>
      </w:r>
      <w:r w:rsidRPr="00990C9F">
        <w:rPr>
          <w:rFonts w:ascii="inherit" w:hAnsi="inherit"/>
        </w:rPr>
        <w:drawing>
          <wp:inline distT="0" distB="0" distL="0" distR="0">
            <wp:extent cx="2858262" cy="2144571"/>
            <wp:effectExtent l="19050" t="0" r="0" b="0"/>
            <wp:docPr id="14" name="Рисунок 10" descr="https://scontent-iev1-1.xx.fbcdn.net/v/t39.30808-6/s600x600/243759634_3025104511081827_5291991661883621024_n.jpg?_nc_cat=107&amp;ccb=1-5&amp;_nc_sid=8bfeb9&amp;_nc_ohc=7uAoPVvimjUAX8lNou1&amp;_nc_ht=scontent-iev1-1.xx&amp;oh=3e4677434afcf5f74a167904c541c8b2&amp;oe=6163F1F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iev1-1.xx.fbcdn.net/v/t39.30808-6/s600x600/243759634_3025104511081827_5291991661883621024_n.jpg?_nc_cat=107&amp;ccb=1-5&amp;_nc_sid=8bfeb9&amp;_nc_ohc=7uAoPVvimjUAX8lNou1&amp;_nc_ht=scontent-iev1-1.xx&amp;oh=3e4677434afcf5f74a167904c541c8b2&amp;oe=6163F1F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46" cy="2144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</w:rPr>
        <w:fldChar w:fldCharType="begin"/>
      </w:r>
      <w:r>
        <w:rPr>
          <w:rFonts w:ascii="inherit" w:hAnsi="inherit"/>
        </w:rPr>
        <w:instrText xml:space="preserve"> HYPERLINK "https://www.facebook.com/mrkizilyurt/photos/pcb.3025103977748547/3025103557748589/?__cft__%5b0%5d=AZXjJ1LDg5ZwE0qgSKuhP4g-0QT8ucjuM8p9R1Pp4HtTXtwPsp1wvGnEWvp8YCfW3qDvtAEbSeM-XJhikbIgpqJZzNSgL4X6qaN35PW96GJTiiz8V2isAg_2sbQfQRd1Yq1be-Eu6qBxFwK15U34ZgsAnKTf6Vaqx9ZCvRYhWv_tg9_Xq0lkEN6jMYD-UvB5_3Q&amp;__tn__=*bH-R" </w:instrText>
      </w:r>
      <w:r>
        <w:rPr>
          <w:rFonts w:ascii="inherit" w:hAnsi="inherit"/>
        </w:rPr>
        <w:fldChar w:fldCharType="separate"/>
      </w:r>
    </w:p>
    <w:p w:rsidR="00990C9F" w:rsidRDefault="00990C9F" w:rsidP="00990C9F"/>
    <w:p w:rsidR="00990C9F" w:rsidRDefault="00990C9F" w:rsidP="00990C9F">
      <w:pPr>
        <w:rPr>
          <w:rFonts w:ascii="inherit" w:hAnsi="inherit"/>
        </w:rPr>
      </w:pPr>
      <w:r>
        <w:rPr>
          <w:rFonts w:ascii="inherit" w:hAnsi="inherit"/>
        </w:rPr>
        <w:lastRenderedPageBreak/>
        <w:fldChar w:fldCharType="end"/>
      </w:r>
    </w:p>
    <w:p w:rsidR="00990C9F" w:rsidRDefault="00990C9F" w:rsidP="00990C9F">
      <w:pPr>
        <w:rPr>
          <w:rStyle w:val="a3"/>
          <w:color w:val="385898"/>
          <w:u w:val="none"/>
          <w:bdr w:val="single" w:sz="2" w:space="0" w:color="auto" w:frame="1"/>
        </w:rPr>
      </w:pPr>
      <w:r>
        <w:rPr>
          <w:rFonts w:ascii="inherit" w:hAnsi="inherit"/>
        </w:rPr>
        <w:fldChar w:fldCharType="begin"/>
      </w:r>
      <w:r>
        <w:rPr>
          <w:rFonts w:ascii="inherit" w:hAnsi="inherit"/>
        </w:rPr>
        <w:instrText xml:space="preserve"> HYPERLINK "https://www.facebook.com/mrkizilyurt/photos/pcb.3025103977748547/3025103674415244/?__cft__%5b0%5d=AZXjJ1LDg5ZwE0qgSKuhP4g-0QT8ucjuM8p9R1Pp4HtTXtwPsp1wvGnEWvp8YCfW3qDvtAEbSeM-XJhikbIgpqJZzNSgL4X6qaN35PW96GJTiiz8V2isAg_2sbQfQRd1Yq1be-Eu6qBxFwK15U34ZgsAnKTf6Vaqx9ZCvRYhWv_tg9_Xq0lkEN6jMYD-UvB5_3Q&amp;__tn__=*bH-R" </w:instrText>
      </w:r>
      <w:r>
        <w:rPr>
          <w:rFonts w:ascii="inherit" w:hAnsi="inherit"/>
        </w:rPr>
        <w:fldChar w:fldCharType="separate"/>
      </w:r>
    </w:p>
    <w:p w:rsidR="00990C9F" w:rsidRDefault="00990C9F" w:rsidP="00990C9F"/>
    <w:p w:rsidR="00990C9F" w:rsidRDefault="00990C9F" w:rsidP="00990C9F">
      <w:pPr>
        <w:rPr>
          <w:rFonts w:ascii="inherit" w:hAnsi="inherit"/>
        </w:rPr>
      </w:pPr>
      <w:r>
        <w:rPr>
          <w:rFonts w:ascii="inherit" w:hAnsi="inherit"/>
        </w:rPr>
        <w:fldChar w:fldCharType="end"/>
      </w:r>
    </w:p>
    <w:p w:rsidR="005842B3" w:rsidRPr="00990C9F" w:rsidRDefault="005842B3" w:rsidP="00990C9F">
      <w:pPr>
        <w:rPr>
          <w:szCs w:val="24"/>
        </w:rPr>
      </w:pPr>
    </w:p>
    <w:sectPr w:rsidR="005842B3" w:rsidRPr="00990C9F" w:rsidSect="0021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051A2"/>
    <w:rsid w:val="00006D53"/>
    <w:rsid w:val="001F1DF0"/>
    <w:rsid w:val="0021452A"/>
    <w:rsid w:val="002E6E5F"/>
    <w:rsid w:val="005842B3"/>
    <w:rsid w:val="005D46EB"/>
    <w:rsid w:val="008F36BD"/>
    <w:rsid w:val="00990C9F"/>
    <w:rsid w:val="00A43B61"/>
    <w:rsid w:val="00A441A3"/>
    <w:rsid w:val="00A52C23"/>
    <w:rsid w:val="00F0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1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B3"/>
    <w:rPr>
      <w:rFonts w:ascii="Tahoma" w:hAnsi="Tahoma" w:cs="Tahoma"/>
      <w:sz w:val="16"/>
      <w:szCs w:val="16"/>
    </w:rPr>
  </w:style>
  <w:style w:type="character" w:customStyle="1" w:styleId="d2edcug0">
    <w:name w:val="d2edcug0"/>
    <w:basedOn w:val="a0"/>
    <w:rsid w:val="00990C9F"/>
  </w:style>
  <w:style w:type="character" w:customStyle="1" w:styleId="tojvnm2t">
    <w:name w:val="tojvnm2t"/>
    <w:basedOn w:val="a0"/>
    <w:rsid w:val="00990C9F"/>
  </w:style>
  <w:style w:type="character" w:customStyle="1" w:styleId="a8c37x1j">
    <w:name w:val="a8c37x1j"/>
    <w:basedOn w:val="a0"/>
    <w:rsid w:val="00990C9F"/>
  </w:style>
  <w:style w:type="character" w:customStyle="1" w:styleId="gpro0wi8">
    <w:name w:val="gpro0wi8"/>
    <w:basedOn w:val="a0"/>
    <w:rsid w:val="00990C9F"/>
  </w:style>
  <w:style w:type="character" w:customStyle="1" w:styleId="pcp91wgn">
    <w:name w:val="pcp91wgn"/>
    <w:basedOn w:val="a0"/>
    <w:rsid w:val="0099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1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3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1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7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8872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860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3118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955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4325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1772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6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0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1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46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1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16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0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82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03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1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89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94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1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91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527262">
          <w:marLeft w:val="-1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4152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1204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26037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49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239">
                  <w:marLeft w:val="0"/>
                  <w:marRight w:val="0"/>
                  <w:marTop w:val="1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5538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3556">
                          <w:marLeft w:val="0"/>
                          <w:marRight w:val="0"/>
                          <w:marTop w:val="48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3598473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6" w:color="auto"/>
                    <w:bottom w:val="none" w:sz="0" w:space="0" w:color="auto"/>
                    <w:right w:val="none" w:sz="0" w:space="6" w:color="auto"/>
                  </w:divBdr>
                  <w:divsChild>
                    <w:div w:id="1877697096">
                      <w:marLeft w:val="-29"/>
                      <w:marRight w:val="-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0387">
                          <w:marLeft w:val="29"/>
                          <w:marRight w:val="2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6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58476">
                                  <w:marLeft w:val="154"/>
                                  <w:marRight w:val="1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90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7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0129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rkizilyurt/photos/pcb.3025103977748547/3025103557748589/?__cft__%5b0%5d=AZXjJ1LDg5ZwE0qgSKuhP4g-0QT8ucjuM8p9R1Pp4HtTXtwPsp1wvGnEWvp8YCfW3qDvtAEbSeM-XJhikbIgpqJZzNSgL4X6qaN35PW96GJTiiz8V2isAg_2sbQfQRd1Yq1be-Eu6qBxFwK15U34ZgsAnKTf6Vaqx9ZCvRYhWv_tg9_Xq0lkEN6jMYD-UvB5_3Q&amp;__tn__=*bH-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rkizilyurt/photos/pcb.3025103977748547/3025103484415263/?__cft__%5b0%5d=AZXjJ1LDg5ZwE0qgSKuhP4g-0QT8ucjuM8p9R1Pp4HtTXtwPsp1wvGnEWvp8YCfW3qDvtAEbSeM-XJhikbIgpqJZzNSgL4X6qaN35PW96GJTiiz8V2isAg_2sbQfQRd1Yq1be-Eu6qBxFwK15U34ZgsAnKTf6Vaqx9ZCvRYhWv_tg9_Xq0lkEN6jMYD-UvB5_3Q&amp;__tn__=*bH-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facebook.com/mrkizilyurt/photos/pcb.3025103977748547/3025103674415244/?__cft__%5b0%5d=AZXjJ1LDg5ZwE0qgSKuhP4g-0QT8ucjuM8p9R1Pp4HtTXtwPsp1wvGnEWvp8YCfW3qDvtAEbSeM-XJhikbIgpqJZzNSgL4X6qaN35PW96GJTiiz8V2isAg_2sbQfQRd1Yq1be-Eu6qBxFwK15U34ZgsAnKTf6Vaqx9ZCvRYhWv_tg9_Xq0lkEN6jMYD-UvB5_3Q&amp;__tn__=*bH-R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2021-10-04T13:29:00Z</dcterms:created>
  <dcterms:modified xsi:type="dcterms:W3CDTF">2021-10-07T14:15:00Z</dcterms:modified>
</cp:coreProperties>
</file>